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5C4A2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el </w:t>
            </w:r>
            <w:r w:rsidR="005C4A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265692" w:rsidRPr="00265692" w:rsidRDefault="00265692" w:rsidP="0026569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 ofrece información sobre las distribuciones de compensación diferida o planes no cualificados.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1F50AF" w:rsidTr="00E46E87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5C4A21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753132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E46E87" w:rsidRPr="008C03D3" w:rsidRDefault="008C03D3" w:rsidP="00E46E87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8C03D3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B4389D" w:rsidTr="00E46E87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5C4A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46E87" w:rsidRPr="00B81460" w:rsidRDefault="00E46E87" w:rsidP="00265692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L</w:t>
      </w:r>
      <w:r w:rsidRPr="00B81460">
        <w:rPr>
          <w:rFonts w:ascii="Times New Roman" w:hAnsi="Times New Roman"/>
          <w:sz w:val="24"/>
          <w:szCs w:val="24"/>
          <w:lang w:val="es-PR"/>
        </w:rPr>
        <w:t>as distribuciones de planes de compensación diferida, es decir, de planes no cualificados según las disposiciones de la Sección 1081.01 del Código, tributarán como ingreso ordinario.</w:t>
      </w:r>
    </w:p>
    <w:p w:rsidR="006F3E7A" w:rsidRDefault="00E46E87" w:rsidP="006F3E7A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B81460">
        <w:rPr>
          <w:rFonts w:ascii="Times New Roman" w:hAnsi="Times New Roman"/>
          <w:sz w:val="24"/>
          <w:szCs w:val="24"/>
          <w:lang w:val="es-PR"/>
        </w:rPr>
        <w:t>La base de la distribución incluye las cantidades sobre las cuales se pagó la contribución por adelantado bajo la Sección 1012D del Código de 1994 y la Sección 1023.21 del Código de 2011, y aportaciones efectuadas luego del pago de contribuciones (‘‘after-tax contributions’’).</w:t>
      </w:r>
      <w:r w:rsidR="00B4389D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377035" w:rsidRPr="00B81460">
        <w:rPr>
          <w:rFonts w:ascii="Times New Roman" w:hAnsi="Times New Roman"/>
          <w:color w:val="000000"/>
          <w:sz w:val="24"/>
          <w:szCs w:val="24"/>
          <w:lang w:val="es-PR"/>
        </w:rPr>
        <w:t>Estas distribuciones aparecen informadas en el Formulario 480.7C.</w:t>
      </w:r>
    </w:p>
    <w:p w:rsidR="006F3E7A" w:rsidRDefault="006F3E7A" w:rsidP="006F3E7A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265692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B81460">
        <w:rPr>
          <w:rFonts w:ascii="Times New Roman" w:hAnsi="Times New Roman"/>
          <w:color w:val="000000"/>
          <w:sz w:val="24"/>
          <w:szCs w:val="24"/>
          <w:lang w:val="es-PR"/>
        </w:rPr>
        <w:t>Estas distribuciones se informarán en el Anejo F Individuo, Parte V, Columna 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B4389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5C4A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5C4A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A40E71" w:rsidRPr="00786D35" w:rsidRDefault="004837A2" w:rsidP="00A40E7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A40E71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A40E71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A40E71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A40E71" w:rsidRDefault="00A40E71" w:rsidP="00B05429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1012D del Código de 1994</w:t>
      </w:r>
    </w:p>
    <w:p w:rsidR="00A40E71" w:rsidRDefault="00A40E71" w:rsidP="00B05429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1023.21</w:t>
      </w:r>
    </w:p>
    <w:p w:rsidR="00E0399A" w:rsidRDefault="00E0399A" w:rsidP="00B05429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1081.01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B4389D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A23AC" w:rsidRDefault="00C81510" w:rsidP="00934BD4">
            <w:pPr>
              <w:pStyle w:val="NormalWeb"/>
              <w:rPr>
                <w:color w:val="000000"/>
                <w:sz w:val="28"/>
                <w:szCs w:val="28"/>
                <w:lang w:val="es-PR"/>
              </w:rPr>
            </w:pPr>
            <w:r w:rsidRPr="00EA23AC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EA23AC" w:rsidRDefault="005C4A21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EA23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EA23AC" w:rsidRDefault="00377035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No aplica</w:t>
      </w:r>
      <w:r w:rsidR="005B0EA6" w:rsidRPr="00EA23AC"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B4389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E46E87" w:rsidRDefault="00E46E87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E46E87" w:rsidRPr="00B96F5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46E87" w:rsidRDefault="00E46E87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E46E8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E46E87" w:rsidRPr="00B96F5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46E87" w:rsidRDefault="00E46E87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E46E8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E46E8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E46E87" w:rsidRPr="00B96F5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46E87" w:rsidRDefault="00E46E87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lastRenderedPageBreak/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E46E87" w:rsidRPr="00B96F5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46E87" w:rsidRPr="001A0C2B" w:rsidRDefault="004837A2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5C4A21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A40E71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A40E71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E46E87" w:rsidRPr="001A0C2B" w:rsidRDefault="004837A2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E46E87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E46E87" w:rsidRPr="001A0C2B" w:rsidRDefault="004837A2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E46E87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E46E87" w:rsidRPr="00FE445C" w:rsidRDefault="004837A2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E46E87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415E17" w:rsidRPr="00265692" w:rsidRDefault="00415E17" w:rsidP="00415E1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265692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Individuo- Otros ingresos</w:t>
      </w:r>
    </w:p>
    <w:p w:rsidR="00415E17" w:rsidRPr="00013FC9" w:rsidRDefault="004837A2" w:rsidP="00415E1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415E1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415E17" w:rsidRDefault="00415E17" w:rsidP="00415E17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415E17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sectPr w:rsidR="001E5F9F" w:rsidRPr="00415E17" w:rsidSect="00A40E7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39" w:rsidRDefault="004E5539" w:rsidP="005501A9">
      <w:pPr>
        <w:spacing w:after="0" w:line="240" w:lineRule="auto"/>
      </w:pPr>
      <w:r>
        <w:separator/>
      </w:r>
    </w:p>
  </w:endnote>
  <w:endnote w:type="continuationSeparator" w:id="0">
    <w:p w:rsidR="004E5539" w:rsidRDefault="004E553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B" w:rsidRDefault="008642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31500" w:rsidRPr="00B4389D" w:rsidTr="00831500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831500" w:rsidRDefault="0083150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837A2" w:rsidRPr="00A33D2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33D22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4837A2" w:rsidRPr="00A33D22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4389D" w:rsidRPr="00B4389D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4837A2" w:rsidRPr="00A33D22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831500" w:rsidRDefault="00831500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31500" w:rsidRDefault="00831500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831500" w:rsidRDefault="00831500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31500" w:rsidRDefault="00831500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831500" w:rsidRDefault="00831500" w:rsidP="00831500">
    <w:pPr>
      <w:rPr>
        <w:rFonts w:ascii="Times New Roman" w:hAnsi="Times New Roman"/>
        <w:lang w:val="es-PR"/>
      </w:rPr>
    </w:pPr>
  </w:p>
  <w:p w:rsidR="00CF03B8" w:rsidRPr="005C4A21" w:rsidRDefault="00CF03B8" w:rsidP="00831500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B" w:rsidRDefault="00864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39" w:rsidRDefault="004E5539" w:rsidP="005501A9">
      <w:pPr>
        <w:spacing w:after="0" w:line="240" w:lineRule="auto"/>
      </w:pPr>
      <w:r>
        <w:separator/>
      </w:r>
    </w:p>
  </w:footnote>
  <w:footnote w:type="continuationSeparator" w:id="0">
    <w:p w:rsidR="004E5539" w:rsidRDefault="004E553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B" w:rsidRDefault="008642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15E17" w:rsidRPr="00B4389D" w:rsidTr="00F44B6B">
      <w:trPr>
        <w:trHeight w:val="288"/>
      </w:trPr>
      <w:tc>
        <w:tcPr>
          <w:tcW w:w="8395" w:type="dxa"/>
        </w:tcPr>
        <w:p w:rsidR="00714DBD" w:rsidRDefault="00714DBD" w:rsidP="00714DB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714DBD" w:rsidRPr="00446DFA" w:rsidRDefault="00714DBD" w:rsidP="00714DB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714DBD" w:rsidRPr="00446DFA" w:rsidRDefault="00714DBD" w:rsidP="00714DB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415E17" w:rsidRPr="00415E17" w:rsidRDefault="00415E17" w:rsidP="00415E17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415E1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Distrib</w:t>
          </w:r>
          <w:r w:rsidR="005C4A2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uciones de Planes de </w:t>
          </w:r>
          <w:r w:rsidR="008642D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Compensació</w:t>
          </w:r>
          <w:r w:rsidR="008642DB" w:rsidRPr="00415E1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</w:t>
          </w:r>
          <w:r w:rsidRPr="00415E1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Diferida (No cualificados)</w:t>
          </w:r>
        </w:p>
      </w:tc>
      <w:tc>
        <w:tcPr>
          <w:tcW w:w="1195" w:type="dxa"/>
        </w:tcPr>
        <w:p w:rsidR="00415E17" w:rsidRPr="00D049E5" w:rsidRDefault="004837A2" w:rsidP="00F44B6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4837A2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1" type="#_x0000_t202" style="position:absolute;margin-left:-2.75pt;margin-top:57.6pt;width:83.25pt;height:25.8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15E17" w:rsidRPr="00446DFA" w:rsidRDefault="00714DBD" w:rsidP="00415E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415E1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AC-026</w:t>
                      </w:r>
                    </w:p>
                    <w:p w:rsidR="00415E17" w:rsidRPr="002608D6" w:rsidRDefault="00714DBD" w:rsidP="00415E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415E17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415E17" w:rsidRDefault="00CF03B8" w:rsidP="00415E17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B" w:rsidRDefault="008642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16E92"/>
    <w:multiLevelType w:val="hybridMultilevel"/>
    <w:tmpl w:val="3768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B04F5"/>
    <w:multiLevelType w:val="hybridMultilevel"/>
    <w:tmpl w:val="88E2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32"/>
  </w:num>
  <w:num w:numId="4">
    <w:abstractNumId w:val="38"/>
  </w:num>
  <w:num w:numId="5">
    <w:abstractNumId w:val="20"/>
  </w:num>
  <w:num w:numId="6">
    <w:abstractNumId w:val="16"/>
  </w:num>
  <w:num w:numId="7">
    <w:abstractNumId w:val="26"/>
  </w:num>
  <w:num w:numId="8">
    <w:abstractNumId w:val="14"/>
  </w:num>
  <w:num w:numId="9">
    <w:abstractNumId w:val="29"/>
  </w:num>
  <w:num w:numId="10">
    <w:abstractNumId w:val="13"/>
  </w:num>
  <w:num w:numId="11">
    <w:abstractNumId w:val="1"/>
  </w:num>
  <w:num w:numId="12">
    <w:abstractNumId w:val="35"/>
  </w:num>
  <w:num w:numId="13">
    <w:abstractNumId w:val="4"/>
  </w:num>
  <w:num w:numId="14">
    <w:abstractNumId w:val="30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17"/>
  </w:num>
  <w:num w:numId="20">
    <w:abstractNumId w:val="27"/>
  </w:num>
  <w:num w:numId="21">
    <w:abstractNumId w:val="15"/>
  </w:num>
  <w:num w:numId="22">
    <w:abstractNumId w:val="3"/>
  </w:num>
  <w:num w:numId="23">
    <w:abstractNumId w:val="33"/>
  </w:num>
  <w:num w:numId="24">
    <w:abstractNumId w:val="34"/>
  </w:num>
  <w:num w:numId="25">
    <w:abstractNumId w:val="12"/>
  </w:num>
  <w:num w:numId="26">
    <w:abstractNumId w:val="0"/>
  </w:num>
  <w:num w:numId="27">
    <w:abstractNumId w:val="22"/>
  </w:num>
  <w:num w:numId="28">
    <w:abstractNumId w:val="19"/>
  </w:num>
  <w:num w:numId="29">
    <w:abstractNumId w:val="18"/>
  </w:num>
  <w:num w:numId="30">
    <w:abstractNumId w:val="24"/>
  </w:num>
  <w:num w:numId="31">
    <w:abstractNumId w:val="5"/>
  </w:num>
  <w:num w:numId="32">
    <w:abstractNumId w:val="21"/>
  </w:num>
  <w:num w:numId="33">
    <w:abstractNumId w:val="7"/>
  </w:num>
  <w:num w:numId="34">
    <w:abstractNumId w:val="37"/>
  </w:num>
  <w:num w:numId="35">
    <w:abstractNumId w:val="36"/>
  </w:num>
  <w:num w:numId="36">
    <w:abstractNumId w:val="2"/>
  </w:num>
  <w:num w:numId="37">
    <w:abstractNumId w:val="11"/>
  </w:num>
  <w:num w:numId="38">
    <w:abstractNumId w:val="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1BC7"/>
    <w:rsid w:val="000458BF"/>
    <w:rsid w:val="000517CD"/>
    <w:rsid w:val="00051A40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36471"/>
    <w:rsid w:val="00142FD6"/>
    <w:rsid w:val="001435E4"/>
    <w:rsid w:val="0014766A"/>
    <w:rsid w:val="001514F4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5181"/>
    <w:rsid w:val="00236370"/>
    <w:rsid w:val="00237BDC"/>
    <w:rsid w:val="00245FEB"/>
    <w:rsid w:val="002501E2"/>
    <w:rsid w:val="00265692"/>
    <w:rsid w:val="00265792"/>
    <w:rsid w:val="0026787D"/>
    <w:rsid w:val="00267DA0"/>
    <w:rsid w:val="002726EE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E0A29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23663"/>
    <w:rsid w:val="0033701A"/>
    <w:rsid w:val="00344E42"/>
    <w:rsid w:val="003556DB"/>
    <w:rsid w:val="00362B7B"/>
    <w:rsid w:val="0036675A"/>
    <w:rsid w:val="00370141"/>
    <w:rsid w:val="003744C7"/>
    <w:rsid w:val="00377035"/>
    <w:rsid w:val="00393F9D"/>
    <w:rsid w:val="003950A0"/>
    <w:rsid w:val="00396926"/>
    <w:rsid w:val="003A20CF"/>
    <w:rsid w:val="003A7310"/>
    <w:rsid w:val="003B40F5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15E17"/>
    <w:rsid w:val="004241F6"/>
    <w:rsid w:val="0043005F"/>
    <w:rsid w:val="00434497"/>
    <w:rsid w:val="00445105"/>
    <w:rsid w:val="004529FC"/>
    <w:rsid w:val="004548F1"/>
    <w:rsid w:val="00456683"/>
    <w:rsid w:val="004651BE"/>
    <w:rsid w:val="004703B2"/>
    <w:rsid w:val="0047186A"/>
    <w:rsid w:val="00475E45"/>
    <w:rsid w:val="00476F59"/>
    <w:rsid w:val="004837A2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E5539"/>
    <w:rsid w:val="004F4209"/>
    <w:rsid w:val="00500FDD"/>
    <w:rsid w:val="00506097"/>
    <w:rsid w:val="005115C4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C11FA"/>
    <w:rsid w:val="005C1B0C"/>
    <w:rsid w:val="005C1D13"/>
    <w:rsid w:val="005C33B7"/>
    <w:rsid w:val="005C4A21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6F3E7A"/>
    <w:rsid w:val="00701FC2"/>
    <w:rsid w:val="00706AE9"/>
    <w:rsid w:val="00714DBD"/>
    <w:rsid w:val="00722794"/>
    <w:rsid w:val="00726CF4"/>
    <w:rsid w:val="007271F4"/>
    <w:rsid w:val="00735FB7"/>
    <w:rsid w:val="007415A2"/>
    <w:rsid w:val="0074728C"/>
    <w:rsid w:val="00753132"/>
    <w:rsid w:val="0075549C"/>
    <w:rsid w:val="0076116F"/>
    <w:rsid w:val="00781E56"/>
    <w:rsid w:val="00790A6E"/>
    <w:rsid w:val="00793C85"/>
    <w:rsid w:val="0079658A"/>
    <w:rsid w:val="007A5EE9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1FAA"/>
    <w:rsid w:val="00807397"/>
    <w:rsid w:val="00815B23"/>
    <w:rsid w:val="00817C0C"/>
    <w:rsid w:val="00824CB0"/>
    <w:rsid w:val="00831500"/>
    <w:rsid w:val="00832CC3"/>
    <w:rsid w:val="00841D9E"/>
    <w:rsid w:val="008542CD"/>
    <w:rsid w:val="00856C77"/>
    <w:rsid w:val="00861EB9"/>
    <w:rsid w:val="008642DB"/>
    <w:rsid w:val="008766CF"/>
    <w:rsid w:val="00877A45"/>
    <w:rsid w:val="008947B8"/>
    <w:rsid w:val="008A0367"/>
    <w:rsid w:val="008B7F12"/>
    <w:rsid w:val="008C03D3"/>
    <w:rsid w:val="008C1255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3FB9"/>
    <w:rsid w:val="0097559D"/>
    <w:rsid w:val="00983F08"/>
    <w:rsid w:val="009A1E26"/>
    <w:rsid w:val="009A38B8"/>
    <w:rsid w:val="009B26E4"/>
    <w:rsid w:val="009B2C9B"/>
    <w:rsid w:val="009C3BD1"/>
    <w:rsid w:val="009D5454"/>
    <w:rsid w:val="009E10B3"/>
    <w:rsid w:val="009E6F83"/>
    <w:rsid w:val="009F3A9D"/>
    <w:rsid w:val="009F4507"/>
    <w:rsid w:val="009F50C9"/>
    <w:rsid w:val="00A03578"/>
    <w:rsid w:val="00A04DD9"/>
    <w:rsid w:val="00A05433"/>
    <w:rsid w:val="00A132E2"/>
    <w:rsid w:val="00A15EFF"/>
    <w:rsid w:val="00A22135"/>
    <w:rsid w:val="00A25135"/>
    <w:rsid w:val="00A26F7F"/>
    <w:rsid w:val="00A271A0"/>
    <w:rsid w:val="00A33D22"/>
    <w:rsid w:val="00A40E71"/>
    <w:rsid w:val="00A5086B"/>
    <w:rsid w:val="00A5492B"/>
    <w:rsid w:val="00A60B6E"/>
    <w:rsid w:val="00A625BF"/>
    <w:rsid w:val="00A633B9"/>
    <w:rsid w:val="00A64429"/>
    <w:rsid w:val="00A64584"/>
    <w:rsid w:val="00A66126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05429"/>
    <w:rsid w:val="00B10B0F"/>
    <w:rsid w:val="00B26E30"/>
    <w:rsid w:val="00B34D73"/>
    <w:rsid w:val="00B354E6"/>
    <w:rsid w:val="00B4389D"/>
    <w:rsid w:val="00B45ED1"/>
    <w:rsid w:val="00B51703"/>
    <w:rsid w:val="00B54FFF"/>
    <w:rsid w:val="00B65025"/>
    <w:rsid w:val="00B671BF"/>
    <w:rsid w:val="00B80DEA"/>
    <w:rsid w:val="00B81460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679DA"/>
    <w:rsid w:val="00C7220A"/>
    <w:rsid w:val="00C76080"/>
    <w:rsid w:val="00C77541"/>
    <w:rsid w:val="00C81510"/>
    <w:rsid w:val="00C84847"/>
    <w:rsid w:val="00C975AA"/>
    <w:rsid w:val="00CA1937"/>
    <w:rsid w:val="00CC2660"/>
    <w:rsid w:val="00CC2A43"/>
    <w:rsid w:val="00CC3061"/>
    <w:rsid w:val="00CD525F"/>
    <w:rsid w:val="00CD63D6"/>
    <w:rsid w:val="00CD6509"/>
    <w:rsid w:val="00CE7292"/>
    <w:rsid w:val="00CF03B8"/>
    <w:rsid w:val="00CF2784"/>
    <w:rsid w:val="00CF6CE6"/>
    <w:rsid w:val="00D048F2"/>
    <w:rsid w:val="00D06581"/>
    <w:rsid w:val="00D06C9C"/>
    <w:rsid w:val="00D17B23"/>
    <w:rsid w:val="00D22047"/>
    <w:rsid w:val="00D27F7C"/>
    <w:rsid w:val="00D33863"/>
    <w:rsid w:val="00D34073"/>
    <w:rsid w:val="00D3537B"/>
    <w:rsid w:val="00D42014"/>
    <w:rsid w:val="00D42B72"/>
    <w:rsid w:val="00D57B36"/>
    <w:rsid w:val="00D7198C"/>
    <w:rsid w:val="00D72227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399A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46E87"/>
    <w:rsid w:val="00E53D05"/>
    <w:rsid w:val="00E62823"/>
    <w:rsid w:val="00E65EC2"/>
    <w:rsid w:val="00E67805"/>
    <w:rsid w:val="00E76D37"/>
    <w:rsid w:val="00E94C68"/>
    <w:rsid w:val="00EA23AC"/>
    <w:rsid w:val="00EB10E1"/>
    <w:rsid w:val="00EB7ACD"/>
    <w:rsid w:val="00EC0600"/>
    <w:rsid w:val="00EC7B84"/>
    <w:rsid w:val="00EE0ADA"/>
    <w:rsid w:val="00EE130A"/>
    <w:rsid w:val="00EE3A06"/>
    <w:rsid w:val="00EE489A"/>
    <w:rsid w:val="00F028E3"/>
    <w:rsid w:val="00F05AE7"/>
    <w:rsid w:val="00F10880"/>
    <w:rsid w:val="00F17576"/>
    <w:rsid w:val="00F3589A"/>
    <w:rsid w:val="00F44F70"/>
    <w:rsid w:val="00F50EC7"/>
    <w:rsid w:val="00F5308E"/>
    <w:rsid w:val="00F5657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B303B3E4-98A0-4919-93F9-328D7387E05F}"/>
</file>

<file path=customXml/itemProps2.xml><?xml version="1.0" encoding="utf-8"?>
<ds:datastoreItem xmlns:ds="http://schemas.openxmlformats.org/officeDocument/2006/customXml" ds:itemID="{29E0ED31-5E77-4874-8874-9D9028A1C897}"/>
</file>

<file path=customXml/itemProps3.xml><?xml version="1.0" encoding="utf-8"?>
<ds:datastoreItem xmlns:ds="http://schemas.openxmlformats.org/officeDocument/2006/customXml" ds:itemID="{C9D19C04-BC1D-411F-820F-486754694968}"/>
</file>

<file path=customXml/itemProps4.xml><?xml version="1.0" encoding="utf-8"?>
<ds:datastoreItem xmlns:ds="http://schemas.openxmlformats.org/officeDocument/2006/customXml" ds:itemID="{FFDC0418-EF2B-4002-AE4A-AE4E750F1960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127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Distribuciones de Planes de Compensacion Diferida (No cualificados)</vt:lpstr>
    </vt:vector>
  </TitlesOfParts>
  <Company>Area de Rentas Internas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Distribuciones de Planes de Compensacion Diferida (No cualificados)</dc:title>
  <dc:subject>Referido</dc:subject>
  <dc:creator>Edgar R Rivera Cruz</dc:creator>
  <cp:keywords>NSAC</cp:keywords>
  <cp:lastModifiedBy>erc0119</cp:lastModifiedBy>
  <cp:revision>38</cp:revision>
  <cp:lastPrinted>2012-05-17T13:48:00Z</cp:lastPrinted>
  <dcterms:created xsi:type="dcterms:W3CDTF">2015-01-28T20:53:00Z</dcterms:created>
  <dcterms:modified xsi:type="dcterms:W3CDTF">2015-09-18T18:28:00Z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